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F0" w:rsidRPr="00EB385A" w:rsidRDefault="00EB385A" w:rsidP="00EB3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385A">
        <w:rPr>
          <w:rFonts w:ascii="Comic Sans MS" w:hAnsi="Comic Sans MS"/>
          <w:b/>
          <w:bCs/>
          <w:color w:val="DC5754"/>
          <w:kern w:val="24"/>
          <w:sz w:val="24"/>
          <w:szCs w:val="24"/>
        </w:rPr>
        <w:t>Ребенок то, что он ест….</w:t>
      </w:r>
    </w:p>
    <w:p w:rsidR="00EB385A" w:rsidRPr="00EB385A" w:rsidRDefault="00EB385A" w:rsidP="00EB385A">
      <w:pPr>
        <w:pStyle w:val="a7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1266190</wp:posOffset>
            </wp:positionV>
            <wp:extent cx="1042670" cy="697865"/>
            <wp:effectExtent l="152400" t="152400" r="309880" b="368935"/>
            <wp:wrapNone/>
            <wp:docPr id="16" name="Рисунок 10" descr="7a35eabfa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7a35eabfa298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697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eastAsiaTheme="minorEastAsia" w:hAnsi="Comic Sans MS" w:cstheme="minorBidi"/>
          <w:b/>
          <w:bCs/>
          <w:color w:val="1F497D" w:themeColor="text2"/>
        </w:rPr>
        <w:t xml:space="preserve">Ешьте больше пищи, содержащей </w:t>
      </w:r>
      <w:r w:rsidRPr="00EB385A">
        <w:rPr>
          <w:rFonts w:ascii="Comic Sans MS" w:eastAsiaTheme="minorEastAsia" w:hAnsi="Comic Sans MS" w:cstheme="minorBidi"/>
          <w:b/>
          <w:bCs/>
          <w:color w:val="1F497D" w:themeColor="text2"/>
        </w:rPr>
        <w:t xml:space="preserve">клетчаткуи цельные зерна, и меньше – пищу,содержащую сахар и приготовленную </w:t>
      </w:r>
    </w:p>
    <w:p w:rsidR="00EB385A" w:rsidRDefault="00EB385A" w:rsidP="00EB385A">
      <w:pPr>
        <w:pStyle w:val="a7"/>
        <w:kinsoku w:val="0"/>
        <w:overflowPunct w:val="0"/>
        <w:spacing w:before="173" w:beforeAutospacing="0" w:after="0" w:afterAutospacing="0"/>
        <w:ind w:left="547" w:hanging="547"/>
        <w:jc w:val="center"/>
        <w:textAlignment w:val="baseline"/>
        <w:rPr>
          <w:rFonts w:ascii="Comic Sans MS" w:eastAsiaTheme="minorEastAsia" w:hAnsi="Comic Sans MS" w:cstheme="minorBidi"/>
          <w:b/>
          <w:bCs/>
          <w:color w:val="1F497D" w:themeColor="text2"/>
        </w:rPr>
      </w:pPr>
      <w:r w:rsidRPr="00EB385A">
        <w:rPr>
          <w:rFonts w:ascii="Comic Sans MS" w:eastAsiaTheme="minorEastAsia" w:hAnsi="Comic Sans MS" w:cstheme="minorBidi"/>
          <w:b/>
          <w:bCs/>
          <w:color w:val="1F497D" w:themeColor="text2"/>
        </w:rPr>
        <w:t>из пшеничной муки. Чистая вода - источник здоровья! Старайтесь пить чистую воду, зелёный чай и другие натуральные напитки. Не забывайте об овощах и фруктах.</w:t>
      </w:r>
    </w:p>
    <w:p w:rsidR="0036619F" w:rsidRDefault="0036619F" w:rsidP="00EB385A">
      <w:pPr>
        <w:pStyle w:val="a7"/>
        <w:kinsoku w:val="0"/>
        <w:overflowPunct w:val="0"/>
        <w:spacing w:before="154" w:beforeAutospacing="0" w:after="0" w:afterAutospacing="0"/>
        <w:ind w:left="547" w:hanging="547"/>
        <w:jc w:val="center"/>
        <w:textAlignment w:val="baseline"/>
        <w:rPr>
          <w:rFonts w:ascii="Comic Sans MS" w:eastAsiaTheme="minorEastAsia" w:hAnsi="Comic Sans MS" w:cstheme="minorBidi"/>
          <w:b/>
          <w:bCs/>
          <w:color w:val="DC575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444499</wp:posOffset>
            </wp:positionV>
            <wp:extent cx="967740" cy="792425"/>
            <wp:effectExtent l="133350" t="95250" r="327660" b="351155"/>
            <wp:wrapNone/>
            <wp:docPr id="17" name="Рисунок 7" descr="607815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607815457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86" cy="799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EB385A" w:rsidRPr="00EB385A">
        <w:rPr>
          <w:rFonts w:ascii="Comic Sans MS" w:eastAsiaTheme="minorEastAsia" w:hAnsi="Comic Sans MS" w:cstheme="minorBidi"/>
          <w:b/>
          <w:bCs/>
          <w:color w:val="DC5754"/>
        </w:rPr>
        <w:t>Почаще</w:t>
      </w:r>
      <w:proofErr w:type="gramEnd"/>
      <w:r w:rsidR="00EB385A" w:rsidRPr="00EB385A">
        <w:rPr>
          <w:rFonts w:ascii="Comic Sans MS" w:eastAsiaTheme="minorEastAsia" w:hAnsi="Comic Sans MS" w:cstheme="minorBidi"/>
          <w:b/>
          <w:bCs/>
          <w:color w:val="DC5754"/>
        </w:rPr>
        <w:t xml:space="preserve"> </w:t>
      </w:r>
      <w:proofErr w:type="spellStart"/>
      <w:r w:rsidR="00EB385A" w:rsidRPr="00EB385A">
        <w:rPr>
          <w:rFonts w:ascii="Comic Sans MS" w:eastAsiaTheme="minorEastAsia" w:hAnsi="Comic Sans MS" w:cstheme="minorBidi"/>
          <w:b/>
          <w:bCs/>
          <w:color w:val="DC5754"/>
        </w:rPr>
        <w:t>гулят</w:t>
      </w:r>
      <w:r w:rsidRPr="00EB385A">
        <w:rPr>
          <w:rFonts w:ascii="Comic Sans MS" w:eastAsiaTheme="minorEastAsia" w:hAnsi="Comic Sans MS" w:cstheme="minorBidi"/>
          <w:b/>
          <w:bCs/>
          <w:color w:val="DC5754"/>
        </w:rPr>
        <w:t>й</w:t>
      </w:r>
      <w:r w:rsidR="00EB385A" w:rsidRPr="00EB385A">
        <w:rPr>
          <w:rFonts w:ascii="Comic Sans MS" w:eastAsiaTheme="minorEastAsia" w:hAnsi="Comic Sans MS" w:cstheme="minorBidi"/>
          <w:b/>
          <w:bCs/>
          <w:color w:val="DC5754"/>
        </w:rPr>
        <w:t>ев</w:t>
      </w:r>
      <w:proofErr w:type="spellEnd"/>
      <w:r w:rsidR="00EB385A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111125</wp:posOffset>
            </wp:positionV>
            <wp:extent cx="610235" cy="285750"/>
            <wp:effectExtent l="0" t="0" r="113665" b="114300"/>
            <wp:wrapNone/>
            <wp:docPr id="18" name="Рисунок 6" descr="strek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strek1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023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tl" rotWithShape="0">
                        <a:srgbClr val="333333">
                          <a:alpha val="64998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EB385A" w:rsidRPr="00EB385A">
        <w:rPr>
          <w:rFonts w:ascii="Comic Sans MS" w:eastAsiaTheme="minorEastAsia" w:hAnsi="Comic Sans MS" w:cstheme="minorBidi"/>
          <w:b/>
          <w:bCs/>
          <w:color w:val="DC5754"/>
        </w:rPr>
        <w:t xml:space="preserve"> парке, на свежем воздухе, подальше от автомобилей и других загрязнителей воздуха.</w:t>
      </w:r>
    </w:p>
    <w:p w:rsidR="00EB385A" w:rsidRDefault="0036619F" w:rsidP="0036619F">
      <w:pPr>
        <w:pStyle w:val="a7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rFonts w:ascii="Comic Sans MS" w:hAnsi="Comic Sans MS"/>
          <w:b/>
          <w:bCs/>
          <w:color w:val="DC5754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574212</wp:posOffset>
            </wp:positionV>
            <wp:extent cx="1209675" cy="1217978"/>
            <wp:effectExtent l="57150" t="133350" r="276225" b="325120"/>
            <wp:wrapNone/>
            <wp:docPr id="20" name="Рисунок 4" descr="d2b5d50a52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d2b5d50a52c4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74" cy="1219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385A" w:rsidRPr="00EB385A" w:rsidRDefault="0036619F" w:rsidP="00EB385A">
      <w:pPr>
        <w:pStyle w:val="a7"/>
        <w:spacing w:before="0" w:beforeAutospacing="0" w:after="0" w:afterAutospacing="0"/>
        <w:jc w:val="center"/>
        <w:textAlignment w:val="baseline"/>
        <w:rPr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68580</wp:posOffset>
            </wp:positionV>
            <wp:extent cx="1036209" cy="914400"/>
            <wp:effectExtent l="76200" t="76200" r="221615" b="361950"/>
            <wp:wrapNone/>
            <wp:docPr id="19" name="Рисунок 3" descr="16328f654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16328f65414e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66" cy="923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B385A" w:rsidRPr="00EB385A">
        <w:rPr>
          <w:rFonts w:ascii="Comic Sans MS" w:eastAsiaTheme="minorEastAsia" w:hAnsi="Comic Sans MS" w:cstheme="minorBidi"/>
          <w:b/>
          <w:bCs/>
          <w:color w:val="DC5754"/>
        </w:rPr>
        <w:t>Старайтесь чаще слушать любимую весёлую музыку -</w:t>
      </w:r>
      <w:r w:rsidR="00EB385A" w:rsidRPr="00EB385A">
        <w:rPr>
          <w:rFonts w:ascii="Comic Sans MS" w:eastAsiaTheme="minorEastAsia" w:hAnsi="Comic Sans MS" w:cstheme="minorBidi"/>
          <w:b/>
          <w:bCs/>
          <w:color w:val="1F497D" w:themeColor="text2"/>
          <w:kern w:val="24"/>
        </w:rPr>
        <w:t xml:space="preserve">это лучшее лекарство </w:t>
      </w:r>
    </w:p>
    <w:p w:rsidR="00EB385A" w:rsidRPr="00EB385A" w:rsidRDefault="00EB385A" w:rsidP="00EB385A">
      <w:pPr>
        <w:pStyle w:val="a7"/>
        <w:spacing w:before="0" w:beforeAutospacing="0" w:after="0" w:afterAutospacing="0"/>
        <w:jc w:val="center"/>
        <w:textAlignment w:val="baseline"/>
        <w:rPr>
          <w:color w:val="1F497D" w:themeColor="text2"/>
        </w:rPr>
      </w:pPr>
      <w:r w:rsidRPr="00EB385A">
        <w:rPr>
          <w:rFonts w:ascii="Comic Sans MS" w:eastAsiaTheme="minorEastAsia" w:hAnsi="Comic Sans MS" w:cstheme="minorBidi"/>
          <w:b/>
          <w:bCs/>
          <w:color w:val="1F497D" w:themeColor="text2"/>
          <w:kern w:val="24"/>
        </w:rPr>
        <w:t>от плохого настроения!</w:t>
      </w:r>
    </w:p>
    <w:p w:rsidR="00EB385A" w:rsidRPr="00EB385A" w:rsidRDefault="00EB385A" w:rsidP="00EB385A">
      <w:pPr>
        <w:pStyle w:val="a7"/>
        <w:kinsoku w:val="0"/>
        <w:overflowPunct w:val="0"/>
        <w:spacing w:before="154" w:beforeAutospacing="0" w:after="0" w:afterAutospacing="0"/>
        <w:ind w:left="547" w:hanging="547"/>
        <w:jc w:val="center"/>
        <w:textAlignment w:val="baseline"/>
      </w:pPr>
    </w:p>
    <w:p w:rsidR="00EB385A" w:rsidRPr="00EB385A" w:rsidRDefault="0036619F" w:rsidP="0036619F">
      <w:pPr>
        <w:pStyle w:val="a7"/>
        <w:kinsoku w:val="0"/>
        <w:overflowPunct w:val="0"/>
        <w:spacing w:before="173" w:beforeAutospacing="0" w:after="0" w:afterAutospacing="0"/>
        <w:ind w:left="547" w:hanging="547"/>
        <w:jc w:val="center"/>
        <w:textAlignment w:val="baseline"/>
      </w:pPr>
      <w:r>
        <w:rPr>
          <w:noProof/>
        </w:rPr>
        <w:drawing>
          <wp:inline distT="0" distB="0" distL="0" distR="0">
            <wp:extent cx="1004012" cy="770890"/>
            <wp:effectExtent l="114300" t="95250" r="291465" b="353060"/>
            <wp:docPr id="21" name="Рисунок 21" descr="1c4a6049c8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1c4a6049c8cb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61" cy="781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619F" w:rsidRPr="0036619F" w:rsidRDefault="0036619F" w:rsidP="0036619F">
      <w:pPr>
        <w:pStyle w:val="a7"/>
        <w:kinsoku w:val="0"/>
        <w:overflowPunct w:val="0"/>
        <w:spacing w:before="173" w:beforeAutospacing="0" w:after="0" w:afterAutospacing="0" w:line="360" w:lineRule="auto"/>
        <w:ind w:left="544" w:hanging="544"/>
        <w:jc w:val="center"/>
        <w:textAlignment w:val="baseline"/>
        <w:rPr>
          <w:color w:val="1F497D" w:themeColor="text2"/>
        </w:rPr>
      </w:pPr>
      <w:r w:rsidRPr="0036619F">
        <w:rPr>
          <w:rFonts w:ascii="Comic Sans MS" w:eastAsiaTheme="minorEastAsia" w:hAnsi="Comic Sans MS" w:cstheme="minorBidi"/>
          <w:b/>
          <w:bCs/>
          <w:color w:val="1F497D" w:themeColor="text2"/>
        </w:rPr>
        <w:lastRenderedPageBreak/>
        <w:t xml:space="preserve">А сами, дорогие родители, конечно не курите, не злоупотребляйте алкоголь и другими вредные привычки. Ведь это основные факторы, ухудшающие здоровье. </w:t>
      </w:r>
    </w:p>
    <w:p w:rsidR="0036619F" w:rsidRPr="0036619F" w:rsidRDefault="0036619F" w:rsidP="0036619F">
      <w:pPr>
        <w:pStyle w:val="a7"/>
        <w:kinsoku w:val="0"/>
        <w:overflowPunct w:val="0"/>
        <w:spacing w:before="173" w:beforeAutospacing="0" w:after="0" w:afterAutospacing="0" w:line="360" w:lineRule="auto"/>
        <w:ind w:left="544" w:hanging="544"/>
        <w:jc w:val="center"/>
        <w:textAlignment w:val="baseline"/>
        <w:rPr>
          <w:rFonts w:ascii="Comic Sans MS" w:eastAsiaTheme="minorEastAsia" w:hAnsi="Comic Sans MS" w:cstheme="minorBidi"/>
          <w:b/>
          <w:bCs/>
          <w:color w:val="1F497D" w:themeColor="text2"/>
        </w:rPr>
      </w:pPr>
      <w:r w:rsidRPr="0036619F">
        <w:rPr>
          <w:rFonts w:ascii="Comic Sans MS" w:eastAsiaTheme="minorEastAsia" w:hAnsi="Comic Sans MS" w:cstheme="minorBidi"/>
          <w:b/>
          <w:bCs/>
          <w:color w:val="1F497D" w:themeColor="text2"/>
        </w:rPr>
        <w:t>А вы ведь самый главный и важный пример для своих детей)))</w:t>
      </w:r>
    </w:p>
    <w:p w:rsidR="0036619F" w:rsidRPr="0036619F" w:rsidRDefault="0036619F" w:rsidP="0036619F">
      <w:pPr>
        <w:pStyle w:val="a7"/>
        <w:kinsoku w:val="0"/>
        <w:overflowPunct w:val="0"/>
        <w:spacing w:before="173" w:beforeAutospacing="0" w:after="0" w:afterAutospacing="0" w:line="360" w:lineRule="auto"/>
        <w:ind w:left="544" w:hanging="544"/>
        <w:jc w:val="center"/>
        <w:textAlignment w:val="baseline"/>
        <w:rPr>
          <w:rFonts w:ascii="Comic Sans MS" w:eastAsiaTheme="minorEastAsia" w:hAnsi="Comic Sans MS" w:cstheme="minorBidi"/>
          <w:b/>
          <w:bCs/>
          <w:color w:val="C00000"/>
          <w:sz w:val="28"/>
          <w:szCs w:val="28"/>
        </w:rPr>
      </w:pPr>
      <w:r w:rsidRPr="0036619F">
        <w:rPr>
          <w:rFonts w:ascii="Comic Sans MS" w:eastAsiaTheme="minorEastAsia" w:hAnsi="Comic Sans MS" w:cstheme="minorBidi"/>
          <w:b/>
          <w:bCs/>
          <w:color w:val="C00000"/>
          <w:sz w:val="28"/>
          <w:szCs w:val="28"/>
        </w:rPr>
        <w:t xml:space="preserve">Любите своих детей!!!! </w:t>
      </w:r>
    </w:p>
    <w:p w:rsidR="0036619F" w:rsidRPr="0036619F" w:rsidRDefault="0036619F" w:rsidP="0036619F">
      <w:pPr>
        <w:pStyle w:val="a7"/>
        <w:kinsoku w:val="0"/>
        <w:overflowPunct w:val="0"/>
        <w:spacing w:before="173" w:beforeAutospacing="0" w:after="0" w:afterAutospacing="0" w:line="360" w:lineRule="auto"/>
        <w:ind w:left="544" w:hanging="544"/>
        <w:jc w:val="center"/>
        <w:textAlignment w:val="baseline"/>
        <w:rPr>
          <w:color w:val="C00000"/>
          <w:sz w:val="28"/>
          <w:szCs w:val="28"/>
        </w:rPr>
      </w:pPr>
      <w:r w:rsidRPr="0036619F">
        <w:rPr>
          <w:rFonts w:ascii="Comic Sans MS" w:eastAsiaTheme="minorEastAsia" w:hAnsi="Comic Sans MS" w:cstheme="minorBidi"/>
          <w:b/>
          <w:bCs/>
          <w:color w:val="C00000"/>
          <w:sz w:val="28"/>
          <w:szCs w:val="28"/>
        </w:rPr>
        <w:t>И будьте здоровы!!!</w:t>
      </w:r>
    </w:p>
    <w:p w:rsidR="0036619F" w:rsidRPr="0036619F" w:rsidRDefault="0036619F" w:rsidP="0036619F">
      <w:pPr>
        <w:pStyle w:val="a7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rFonts w:ascii="Comic Sans MS" w:hAnsi="Comic Sans MS"/>
          <w:b/>
          <w:bCs/>
          <w:shadow/>
          <w:color w:val="C00000"/>
          <w:sz w:val="28"/>
          <w:szCs w:val="28"/>
        </w:rPr>
      </w:pPr>
      <w:r w:rsidRPr="0036619F">
        <w:rPr>
          <w:rFonts w:ascii="Comic Sans MS" w:eastAsiaTheme="minorEastAsia" w:hAnsi="Comic Sans MS" w:cstheme="minorBidi"/>
          <w:b/>
          <w:bCs/>
          <w:color w:val="C00000"/>
          <w:kern w:val="24"/>
          <w:sz w:val="28"/>
          <w:szCs w:val="28"/>
        </w:rPr>
        <w:t>Творите добро!</w:t>
      </w:r>
    </w:p>
    <w:p w:rsidR="0036619F" w:rsidRDefault="0036619F" w:rsidP="0036619F">
      <w:pPr>
        <w:pStyle w:val="a7"/>
        <w:kinsoku w:val="0"/>
        <w:overflowPunct w:val="0"/>
        <w:spacing w:before="0" w:beforeAutospacing="0" w:after="0" w:afterAutospacing="0" w:line="360" w:lineRule="auto"/>
        <w:ind w:left="544" w:hanging="544"/>
        <w:jc w:val="center"/>
        <w:textAlignment w:val="baseline"/>
      </w:pPr>
      <w:r w:rsidRPr="0036619F">
        <w:rPr>
          <w:rFonts w:ascii="Comic Sans MS" w:eastAsiaTheme="minorEastAsia" w:hAnsi="Comic Sans MS" w:cstheme="minorBidi"/>
          <w:b/>
          <w:bCs/>
          <w:color w:val="1F497D" w:themeColor="text2"/>
        </w:rPr>
        <w:t>Ведь на добро отвечают добром. Оно обязательно к вам   вернется в виде хорошего самочувствия и настроения</w:t>
      </w:r>
      <w:r w:rsidRPr="0036619F">
        <w:rPr>
          <w:rFonts w:ascii="Comic Sans MS" w:eastAsiaTheme="minorEastAsia" w:hAnsi="Comic Sans MS" w:cstheme="minorBidi"/>
          <w:b/>
          <w:bCs/>
          <w:color w:val="000000" w:themeColor="text1" w:themeShade="BF"/>
          <w:sz w:val="56"/>
          <w:szCs w:val="56"/>
        </w:rPr>
        <w:t>.</w:t>
      </w:r>
    </w:p>
    <w:p w:rsidR="0036619F" w:rsidRPr="0036619F" w:rsidRDefault="0036619F" w:rsidP="0036619F">
      <w:pPr>
        <w:pStyle w:val="a7"/>
        <w:spacing w:before="0" w:beforeAutospacing="0" w:after="0" w:afterAutospacing="0"/>
        <w:textAlignment w:val="baseline"/>
      </w:pPr>
    </w:p>
    <w:p w:rsidR="004F3EAF" w:rsidRPr="0036619F" w:rsidRDefault="0036619F" w:rsidP="0036619F">
      <w:pPr>
        <w:ind w:left="567" w:hanging="20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1257151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567" cy="130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CF0" w:rsidRPr="0036619F" w:rsidRDefault="0036619F" w:rsidP="00645CF0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  <w:r w:rsidRPr="0036619F">
        <w:rPr>
          <w:rFonts w:ascii="Comic Sans MS" w:eastAsia="Times New Roman" w:hAnsi="Comic Sans MS" w:cs="Times New Roman"/>
          <w:b/>
        </w:rPr>
        <w:lastRenderedPageBreak/>
        <w:t>Муниципальное дошкольное образовательное учреждение «Детский сад №19»</w:t>
      </w:r>
    </w:p>
    <w:p w:rsidR="002A0820" w:rsidRPr="00645CF0" w:rsidRDefault="002A0820" w:rsidP="00645CF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</w:rPr>
      </w:pPr>
    </w:p>
    <w:p w:rsidR="002A0820" w:rsidRPr="001E6EAD" w:rsidRDefault="00FD1379" w:rsidP="001E6EA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C00000"/>
          <w:sz w:val="28"/>
          <w:szCs w:val="24"/>
        </w:rPr>
      </w:pPr>
      <w:r>
        <w:rPr>
          <w:rFonts w:ascii="Comic Sans MS" w:eastAsia="Times New Roman" w:hAnsi="Comic Sans MS" w:cs="Times New Roman"/>
          <w:b/>
          <w:color w:val="C00000"/>
          <w:sz w:val="28"/>
          <w:szCs w:val="24"/>
        </w:rPr>
        <w:t>Педагогическая гостиная-2023</w:t>
      </w:r>
    </w:p>
    <w:p w:rsidR="00645CF0" w:rsidRPr="001E6EAD" w:rsidRDefault="001E6EAD" w:rsidP="001E6EA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C00000"/>
          <w:sz w:val="32"/>
          <w:szCs w:val="24"/>
        </w:rPr>
      </w:pPr>
      <w:r w:rsidRPr="001E6EAD">
        <w:rPr>
          <w:rFonts w:ascii="Comic Sans MS" w:eastAsia="Times New Roman" w:hAnsi="Comic Sans MS" w:cs="Times New Roman"/>
          <w:b/>
          <w:color w:val="C00000"/>
          <w:sz w:val="28"/>
          <w:szCs w:val="24"/>
        </w:rPr>
        <w:t>Клуба «Школа будущего первоклассника»</w:t>
      </w:r>
    </w:p>
    <w:p w:rsidR="00645CF0" w:rsidRDefault="00645CF0" w:rsidP="00645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19F" w:rsidRDefault="0036619F" w:rsidP="001E6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19F" w:rsidRDefault="0036619F" w:rsidP="0036619F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2060"/>
          <w:sz w:val="24"/>
          <w:szCs w:val="24"/>
        </w:rPr>
      </w:pPr>
    </w:p>
    <w:p w:rsidR="001E6EAD" w:rsidRPr="001E6EAD" w:rsidRDefault="001E6EAD" w:rsidP="001E6EAD">
      <w:pPr>
        <w:pStyle w:val="a7"/>
        <w:spacing w:before="0" w:beforeAutospacing="0" w:after="0" w:afterAutospacing="0"/>
        <w:jc w:val="center"/>
        <w:textAlignment w:val="baseline"/>
        <w:rPr>
          <w:color w:val="4F81BD" w:themeColor="accent1"/>
          <w:sz w:val="28"/>
          <w:szCs w:val="28"/>
        </w:rPr>
      </w:pPr>
      <w:r w:rsidRPr="001E6EAD">
        <w:rPr>
          <w:rFonts w:ascii="Comic Sans MS" w:eastAsiaTheme="minorEastAsia" w:hAnsi="Comic Sans MS" w:cstheme="minorBidi"/>
          <w:b/>
          <w:bCs/>
          <w:color w:val="4F81BD" w:themeColor="accent1"/>
          <w:kern w:val="24"/>
          <w:sz w:val="28"/>
          <w:szCs w:val="28"/>
        </w:rPr>
        <w:t>«Здоровый ребенок – успешный ученик»</w:t>
      </w:r>
    </w:p>
    <w:p w:rsidR="0036619F" w:rsidRDefault="0036619F" w:rsidP="0036619F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2060"/>
          <w:sz w:val="24"/>
          <w:szCs w:val="24"/>
        </w:rPr>
      </w:pPr>
    </w:p>
    <w:p w:rsidR="0036619F" w:rsidRDefault="001E6EAD" w:rsidP="0036619F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2088349" cy="3009900"/>
            <wp:effectExtent l="0" t="0" r="0" b="0"/>
            <wp:docPr id="1" name="Рисунок 1" descr="https://fs.znanio.ru/8c0997/51/6e/b17a79b7809ec7ff5d694f73fdb2e3b5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51/6e/b17a79b7809ec7ff5d694f73fdb2e3b54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57" cy="30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9F" w:rsidRDefault="0036619F" w:rsidP="0036619F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2060"/>
          <w:sz w:val="24"/>
          <w:szCs w:val="24"/>
        </w:rPr>
      </w:pPr>
    </w:p>
    <w:p w:rsidR="001E6EAD" w:rsidRPr="001E6EAD" w:rsidRDefault="001E6EAD" w:rsidP="001E6EAD">
      <w:pPr>
        <w:pStyle w:val="a7"/>
        <w:spacing w:before="0" w:beforeAutospacing="0" w:after="0" w:afterAutospacing="0"/>
        <w:textAlignment w:val="baseline"/>
        <w:rPr>
          <w:color w:val="1F497D" w:themeColor="text2"/>
        </w:rPr>
      </w:pPr>
      <w:r w:rsidRPr="001E6EAD">
        <w:rPr>
          <w:rFonts w:ascii="Monotype Corsiva" w:eastAsiaTheme="minorEastAsia" w:hAnsi="Monotype Corsiva" w:cstheme="minorBidi"/>
          <w:b/>
          <w:bCs/>
          <w:color w:val="1F497D" w:themeColor="text2"/>
          <w:kern w:val="24"/>
        </w:rPr>
        <w:t>Заведующий ДОУ    Коновалова Т.В.</w:t>
      </w:r>
    </w:p>
    <w:p w:rsidR="001E6EAD" w:rsidRPr="001E6EAD" w:rsidRDefault="001E6EAD" w:rsidP="001E6EAD">
      <w:pPr>
        <w:pStyle w:val="a7"/>
        <w:spacing w:before="0" w:beforeAutospacing="0" w:after="0" w:afterAutospacing="0"/>
        <w:textAlignment w:val="baseline"/>
        <w:rPr>
          <w:color w:val="1F497D" w:themeColor="text2"/>
        </w:rPr>
      </w:pPr>
      <w:r w:rsidRPr="001E6EAD">
        <w:rPr>
          <w:rFonts w:ascii="Monotype Corsiva" w:eastAsiaTheme="minorEastAsia" w:hAnsi="Monotype Corsiva" w:cstheme="minorBidi"/>
          <w:b/>
          <w:bCs/>
          <w:color w:val="1F497D" w:themeColor="text2"/>
          <w:kern w:val="24"/>
        </w:rPr>
        <w:t>Учитель-логопед       Садыкова О.В.</w:t>
      </w:r>
    </w:p>
    <w:p w:rsidR="001E6EAD" w:rsidRPr="001E6EAD" w:rsidRDefault="001E6EAD" w:rsidP="001E6EAD">
      <w:pPr>
        <w:pStyle w:val="a7"/>
        <w:spacing w:before="0" w:beforeAutospacing="0" w:after="0" w:afterAutospacing="0"/>
        <w:textAlignment w:val="baseline"/>
        <w:rPr>
          <w:color w:val="1F497D" w:themeColor="text2"/>
        </w:rPr>
      </w:pPr>
      <w:r w:rsidRPr="001E6EAD">
        <w:rPr>
          <w:rFonts w:ascii="Monotype Corsiva" w:eastAsiaTheme="minorEastAsia" w:hAnsi="Monotype Corsiva" w:cstheme="minorBidi"/>
          <w:b/>
          <w:bCs/>
          <w:color w:val="1F497D" w:themeColor="text2"/>
          <w:kern w:val="24"/>
        </w:rPr>
        <w:t>Педагог – психолог      Алексеева Т.В.</w:t>
      </w:r>
    </w:p>
    <w:p w:rsidR="001E6EAD" w:rsidRPr="001E6EAD" w:rsidRDefault="001E6EAD" w:rsidP="001E6EAD">
      <w:pPr>
        <w:pStyle w:val="a7"/>
        <w:spacing w:before="0" w:beforeAutospacing="0" w:after="0" w:afterAutospacing="0"/>
        <w:textAlignment w:val="baseline"/>
        <w:rPr>
          <w:color w:val="1F497D" w:themeColor="text2"/>
        </w:rPr>
      </w:pPr>
      <w:r w:rsidRPr="001E6EAD">
        <w:rPr>
          <w:rFonts w:ascii="Monotype Corsiva" w:eastAsiaTheme="minorEastAsia" w:hAnsi="Monotype Corsiva" w:cstheme="minorBidi"/>
          <w:b/>
          <w:bCs/>
          <w:color w:val="1F497D" w:themeColor="text2"/>
          <w:kern w:val="24"/>
        </w:rPr>
        <w:t xml:space="preserve">Воспитатель            </w:t>
      </w:r>
      <w:proofErr w:type="spellStart"/>
      <w:r w:rsidRPr="001E6EAD">
        <w:rPr>
          <w:rFonts w:ascii="Monotype Corsiva" w:eastAsiaTheme="minorEastAsia" w:hAnsi="Monotype Corsiva" w:cstheme="minorBidi"/>
          <w:b/>
          <w:bCs/>
          <w:color w:val="1F497D" w:themeColor="text2"/>
          <w:kern w:val="24"/>
        </w:rPr>
        <w:t>Дусанюк</w:t>
      </w:r>
      <w:proofErr w:type="spellEnd"/>
      <w:r w:rsidRPr="001E6EAD">
        <w:rPr>
          <w:rFonts w:ascii="Monotype Corsiva" w:eastAsiaTheme="minorEastAsia" w:hAnsi="Monotype Corsiva" w:cstheme="minorBidi"/>
          <w:b/>
          <w:bCs/>
          <w:color w:val="1F497D" w:themeColor="text2"/>
          <w:kern w:val="24"/>
        </w:rPr>
        <w:t xml:space="preserve">  Т. И. </w:t>
      </w:r>
    </w:p>
    <w:p w:rsidR="00EF4C0B" w:rsidRPr="0036619F" w:rsidRDefault="00EF4C0B" w:rsidP="001E6EAD">
      <w:pPr>
        <w:spacing w:after="0" w:line="240" w:lineRule="auto"/>
        <w:rPr>
          <w:rFonts w:ascii="Comic Sans MS" w:eastAsia="Times New Roman" w:hAnsi="Comic Sans MS" w:cs="Times New Roman"/>
          <w:b/>
          <w:i/>
          <w:noProof/>
          <w:sz w:val="48"/>
          <w:szCs w:val="24"/>
        </w:rPr>
      </w:pPr>
      <w:bookmarkStart w:id="0" w:name="_GoBack"/>
      <w:bookmarkEnd w:id="0"/>
      <w:r w:rsidRPr="00CE0EBC">
        <w:rPr>
          <w:rFonts w:ascii="Century Schoolbook" w:hAnsi="Century Schoolbook"/>
          <w:b/>
          <w:i/>
          <w:noProof/>
          <w:color w:val="002060"/>
          <w:sz w:val="24"/>
          <w:szCs w:val="24"/>
        </w:rPr>
        <w:lastRenderedPageBreak/>
        <w:t xml:space="preserve">Забота о воспитании здорового ребенка является приоритетной в работе и нашего дошкольного учреждения. </w:t>
      </w:r>
    </w:p>
    <w:p w:rsidR="00EF4C0B" w:rsidRPr="00CE0EBC" w:rsidRDefault="00EF4C0B" w:rsidP="00EF4C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2060"/>
          <w:bdr w:val="none" w:sz="0" w:space="0" w:color="auto" w:frame="1"/>
        </w:rPr>
      </w:pPr>
      <w:r w:rsidRPr="00CE0EBC">
        <w:rPr>
          <w:noProof/>
          <w:color w:val="00206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95350" cy="895350"/>
            <wp:effectExtent l="0" t="0" r="0" b="0"/>
            <wp:wrapTight wrapText="bothSides">
              <wp:wrapPolygon edited="0">
                <wp:start x="2757" y="0"/>
                <wp:lineTo x="4136" y="7353"/>
                <wp:lineTo x="0" y="8732"/>
                <wp:lineTo x="0" y="10111"/>
                <wp:lineTo x="4136" y="14706"/>
                <wp:lineTo x="2757" y="18843"/>
                <wp:lineTo x="5055" y="20681"/>
                <wp:lineTo x="13328" y="21140"/>
                <wp:lineTo x="15626" y="21140"/>
                <wp:lineTo x="17004" y="14706"/>
                <wp:lineTo x="21140" y="10570"/>
                <wp:lineTo x="21140" y="8732"/>
                <wp:lineTo x="16545" y="7353"/>
                <wp:lineTo x="17923" y="1379"/>
                <wp:lineTo x="16085" y="0"/>
                <wp:lineTo x="5055" y="0"/>
                <wp:lineTo x="275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EBC">
        <w:rPr>
          <w:rFonts w:ascii="Century Schoolbook" w:hAnsi="Century Schoolbook"/>
          <w:b/>
          <w:i/>
          <w:noProof/>
          <w:color w:val="002060"/>
        </w:rPr>
        <w:t>Такой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</w:t>
      </w:r>
      <w:r w:rsidRPr="00CE0EBC">
        <w:rPr>
          <w:rFonts w:ascii="Comic Sans MS" w:hAnsi="Comic Sans MS"/>
          <w:b/>
          <w:i/>
          <w:noProof/>
          <w:color w:val="002060"/>
        </w:rPr>
        <w:t>.</w:t>
      </w:r>
    </w:p>
    <w:p w:rsidR="00FE35DA" w:rsidRPr="00EB385A" w:rsidRDefault="00EF4C0B" w:rsidP="00EB385A">
      <w:pPr>
        <w:shd w:val="clear" w:color="auto" w:fill="FFFFFF"/>
        <w:spacing w:after="0" w:line="360" w:lineRule="auto"/>
        <w:jc w:val="center"/>
        <w:rPr>
          <w:rFonts w:ascii="Century Schoolbook" w:eastAsia="Times New Roman" w:hAnsi="Century Schoolbook" w:cs="Arial"/>
          <w:b/>
          <w:color w:val="C00000"/>
          <w:sz w:val="24"/>
          <w:szCs w:val="24"/>
          <w:bdr w:val="none" w:sz="0" w:space="0" w:color="auto" w:frame="1"/>
        </w:rPr>
      </w:pPr>
      <w:r w:rsidRPr="00EB385A">
        <w:rPr>
          <w:rFonts w:ascii="Century Schoolbook" w:eastAsia="Times New Roman" w:hAnsi="Century Schoolbook" w:cs="Arial"/>
          <w:b/>
          <w:color w:val="C00000"/>
          <w:sz w:val="24"/>
          <w:szCs w:val="24"/>
          <w:bdr w:val="none" w:sz="0" w:space="0" w:color="auto" w:frame="1"/>
        </w:rPr>
        <w:lastRenderedPageBreak/>
        <w:t>Даже если у него «тройка» по физкультуре, ну не очень всё получается))), он любишь «чипсы» и «Кока-колу», ему с трудом удаётся встать ранним утром, и он до поздней ночи хочет «висеть» в телевизоре, гаджете, ещё не поздно начать здоровый образ жизни…</w:t>
      </w:r>
    </w:p>
    <w:p w:rsidR="00CE0EBC" w:rsidRPr="00645CF0" w:rsidRDefault="00CE0EBC" w:rsidP="00CE0E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E0EB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610360" cy="1102202"/>
            <wp:effectExtent l="0" t="0" r="0" b="0"/>
            <wp:docPr id="7" name="Рисунок 7" descr="D:\А Учит-логопед Ольга Владимировна\картинки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 Учит-логопед Ольга Владимировна\картинки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16" cy="111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C0B">
        <w:rPr>
          <w:noProof/>
          <w:color w:val="00206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666115</wp:posOffset>
            </wp:positionV>
            <wp:extent cx="895350" cy="895350"/>
            <wp:effectExtent l="0" t="0" r="0" b="0"/>
            <wp:wrapTight wrapText="bothSides">
              <wp:wrapPolygon edited="0">
                <wp:start x="2757" y="0"/>
                <wp:lineTo x="4136" y="7353"/>
                <wp:lineTo x="0" y="8732"/>
                <wp:lineTo x="0" y="10111"/>
                <wp:lineTo x="4136" y="14706"/>
                <wp:lineTo x="2757" y="18843"/>
                <wp:lineTo x="5055" y="20681"/>
                <wp:lineTo x="13328" y="21140"/>
                <wp:lineTo x="15626" y="21140"/>
                <wp:lineTo x="17004" y="14706"/>
                <wp:lineTo x="21140" y="10570"/>
                <wp:lineTo x="21140" y="8732"/>
                <wp:lineTo x="16545" y="7353"/>
                <wp:lineTo x="17923" y="1379"/>
                <wp:lineTo x="16085" y="0"/>
                <wp:lineTo x="5055" y="0"/>
                <wp:lineTo x="275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</w:t>
      </w:r>
    </w:p>
    <w:p w:rsidR="0089741D" w:rsidRDefault="0089741D" w:rsidP="0089741D">
      <w:pPr>
        <w:shd w:val="clear" w:color="auto" w:fill="FFFFFF"/>
        <w:spacing w:before="251" w:after="251" w:line="352" w:lineRule="atLeast"/>
        <w:jc w:val="center"/>
        <w:rPr>
          <w:rFonts w:ascii="Comic Sans MS" w:hAnsi="Comic Sans MS"/>
          <w:b/>
          <w:bCs/>
          <w:color w:val="1F497D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476885</wp:posOffset>
            </wp:positionV>
            <wp:extent cx="518795" cy="533400"/>
            <wp:effectExtent l="133350" t="114300" r="300355" b="323850"/>
            <wp:wrapTight wrapText="bothSides">
              <wp:wrapPolygon edited="0">
                <wp:start x="12690" y="-4629"/>
                <wp:lineTo x="-3173" y="-3086"/>
                <wp:lineTo x="-5552" y="9257"/>
                <wp:lineTo x="-3966" y="22371"/>
                <wp:lineTo x="11104" y="33943"/>
                <wp:lineTo x="16656" y="33943"/>
                <wp:lineTo x="17449" y="32400"/>
                <wp:lineTo x="31726" y="22371"/>
                <wp:lineTo x="33312" y="7714"/>
                <wp:lineTo x="22208" y="-3086"/>
                <wp:lineTo x="20622" y="-4629"/>
                <wp:lineTo x="12690" y="-4629"/>
              </wp:wrapPolygon>
            </wp:wrapTight>
            <wp:docPr id="14" name="Рисунок 3" descr="8403610125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8403610125e5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3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9741D">
        <w:rPr>
          <w:rFonts w:ascii="Comic Sans MS" w:hAnsi="Comic Sans MS"/>
          <w:b/>
          <w:bCs/>
          <w:color w:val="1F497D" w:themeColor="text2"/>
          <w:sz w:val="28"/>
          <w:szCs w:val="28"/>
        </w:rPr>
        <w:t xml:space="preserve">Вот 10 правил, </w:t>
      </w:r>
    </w:p>
    <w:p w:rsidR="002A0820" w:rsidRPr="00EB385A" w:rsidRDefault="0089741D" w:rsidP="00EB385A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41D">
        <w:rPr>
          <w:rFonts w:ascii="Comic Sans MS" w:hAnsi="Comic Sans MS"/>
          <w:b/>
          <w:bCs/>
          <w:color w:val="1F497D" w:themeColor="text2"/>
          <w:sz w:val="28"/>
          <w:szCs w:val="28"/>
        </w:rPr>
        <w:t>которые вам в этом помогут!!!</w:t>
      </w:r>
    </w:p>
    <w:p w:rsidR="0089741D" w:rsidRPr="0089741D" w:rsidRDefault="0089741D" w:rsidP="0089741D">
      <w:pPr>
        <w:kinsoku w:val="0"/>
        <w:overflowPunct w:val="0"/>
        <w:spacing w:before="173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mic Sans MS" w:hAnsi="Comic Sans MS"/>
          <w:b/>
          <w:bCs/>
          <w:color w:val="DC5754"/>
          <w:sz w:val="28"/>
          <w:szCs w:val="28"/>
        </w:rPr>
        <w:t>Движение – это жизнь</w:t>
      </w:r>
      <w:r w:rsidRPr="0089741D">
        <w:rPr>
          <w:rFonts w:ascii="Comic Sans MS" w:hAnsi="Comic Sans MS"/>
          <w:b/>
          <w:bCs/>
          <w:color w:val="DC5754"/>
          <w:sz w:val="28"/>
          <w:szCs w:val="28"/>
        </w:rPr>
        <w:t>!</w:t>
      </w:r>
    </w:p>
    <w:p w:rsidR="00CE0EBC" w:rsidRPr="00CE0EBC" w:rsidRDefault="00CE0EBC" w:rsidP="0089741D">
      <w:pPr>
        <w:pStyle w:val="a7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color w:val="1F497D" w:themeColor="text2"/>
        </w:rPr>
      </w:pPr>
      <w:r w:rsidRPr="00CE0EBC">
        <w:rPr>
          <w:rFonts w:ascii="Comic Sans MS" w:eastAsiaTheme="minorEastAsia" w:hAnsi="Comic Sans MS" w:cstheme="minorBidi"/>
          <w:b/>
          <w:bCs/>
          <w:color w:val="1F497D" w:themeColor="text2"/>
        </w:rPr>
        <w:t xml:space="preserve">Старайся двигаться как можно </w:t>
      </w:r>
      <w:proofErr w:type="spellStart"/>
      <w:r w:rsidRPr="00CE0EBC">
        <w:rPr>
          <w:rFonts w:ascii="Comic Sans MS" w:eastAsiaTheme="minorEastAsia" w:hAnsi="Comic Sans MS" w:cstheme="minorBidi"/>
          <w:b/>
          <w:bCs/>
          <w:color w:val="1F497D" w:themeColor="text2"/>
        </w:rPr>
        <w:t>больше.</w:t>
      </w:r>
      <w:r w:rsidR="0089741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196850</wp:posOffset>
            </wp:positionV>
            <wp:extent cx="765810" cy="740410"/>
            <wp:effectExtent l="57150" t="152400" r="281940" b="364490"/>
            <wp:wrapSquare wrapText="bothSides"/>
            <wp:docPr id="9" name="Рисунок 10" descr="del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delf11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4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E0EBC">
        <w:rPr>
          <w:rFonts w:ascii="Comic Sans MS" w:hAnsi="Comic Sans MS"/>
          <w:b/>
          <w:bCs/>
          <w:color w:val="1F497D" w:themeColor="text2"/>
        </w:rPr>
        <w:t>Занимайся</w:t>
      </w:r>
      <w:proofErr w:type="spellEnd"/>
      <w:r w:rsidRPr="00CE0EBC">
        <w:rPr>
          <w:rFonts w:ascii="Comic Sans MS" w:hAnsi="Comic Sans MS"/>
          <w:b/>
          <w:bCs/>
          <w:color w:val="1F497D" w:themeColor="text2"/>
        </w:rPr>
        <w:t xml:space="preserve"> физической</w:t>
      </w:r>
      <w:r>
        <w:rPr>
          <w:rFonts w:ascii="Comic Sans MS" w:hAnsi="Comic Sans MS"/>
          <w:b/>
          <w:bCs/>
          <w:color w:val="1F497D" w:themeColor="text2"/>
        </w:rPr>
        <w:t xml:space="preserve"> культурой, </w:t>
      </w:r>
      <w:proofErr w:type="spellStart"/>
      <w:r w:rsidRPr="00CE0EBC">
        <w:rPr>
          <w:rFonts w:ascii="Comic Sans MS" w:eastAsiaTheme="minorEastAsia" w:hAnsi="Comic Sans MS"/>
          <w:b/>
          <w:bCs/>
          <w:color w:val="1F497D" w:themeColor="text2"/>
        </w:rPr>
        <w:t>хотябы</w:t>
      </w:r>
      <w:proofErr w:type="spellEnd"/>
      <w:r w:rsidRPr="00CE0EBC">
        <w:rPr>
          <w:rFonts w:ascii="Comic Sans MS" w:eastAsiaTheme="minorEastAsia" w:hAnsi="Comic Sans MS"/>
          <w:b/>
          <w:bCs/>
          <w:color w:val="1F497D" w:themeColor="text2"/>
        </w:rPr>
        <w:t xml:space="preserve"> 30 мин в день. А если у вас и наэто нет времени, то совершай пешиепрогулки зимой и больше плавай летом.</w:t>
      </w:r>
    </w:p>
    <w:p w:rsidR="00BD5FD8" w:rsidRDefault="00BD5FD8" w:rsidP="00BD5FD8">
      <w:pPr>
        <w:kinsoku w:val="0"/>
        <w:overflowPunct w:val="0"/>
        <w:spacing w:before="173" w:after="0" w:line="240" w:lineRule="auto"/>
        <w:textAlignment w:val="baseline"/>
        <w:rPr>
          <w:rFonts w:ascii="Comic Sans MS" w:hAnsi="Comic Sans MS"/>
          <w:b/>
          <w:bCs/>
          <w:color w:val="DC5754"/>
          <w:sz w:val="28"/>
          <w:szCs w:val="28"/>
        </w:rPr>
      </w:pPr>
    </w:p>
    <w:p w:rsidR="0089741D" w:rsidRPr="0089741D" w:rsidRDefault="0089741D" w:rsidP="00BD5FD8">
      <w:pPr>
        <w:kinsoku w:val="0"/>
        <w:overflowPunct w:val="0"/>
        <w:spacing w:before="173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41D">
        <w:rPr>
          <w:rFonts w:ascii="Comic Sans MS" w:hAnsi="Comic Sans MS"/>
          <w:b/>
          <w:bCs/>
          <w:color w:val="DC5754"/>
          <w:sz w:val="28"/>
          <w:szCs w:val="28"/>
        </w:rPr>
        <w:lastRenderedPageBreak/>
        <w:t>Соблюдай режим дня!</w:t>
      </w:r>
    </w:p>
    <w:p w:rsidR="002A0820" w:rsidRPr="0089741D" w:rsidRDefault="0089741D" w:rsidP="00920B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763121</wp:posOffset>
            </wp:positionV>
            <wp:extent cx="787265" cy="765810"/>
            <wp:effectExtent l="133350" t="133350" r="318135" b="320040"/>
            <wp:wrapSquare wrapText="bothSides"/>
            <wp:docPr id="13" name="Рисунок 5" descr="7f1f5f717d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7f1f5f717d06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65" cy="76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9741D">
        <w:rPr>
          <w:rFonts w:ascii="Comic Sans MS" w:hAnsi="Comic Sans MS"/>
          <w:b/>
          <w:bCs/>
          <w:color w:val="1F497D" w:themeColor="text2"/>
          <w:kern w:val="24"/>
          <w:sz w:val="24"/>
          <w:szCs w:val="24"/>
        </w:rPr>
        <w:t>Ложитесь и вставайте в одно и то же время. Это самый простой совет выглядеть красивым, здоровым и отдохнувшим.</w:t>
      </w:r>
    </w:p>
    <w:p w:rsidR="0089741D" w:rsidRPr="0089741D" w:rsidRDefault="0089741D" w:rsidP="0089741D">
      <w:pPr>
        <w:kinsoku w:val="0"/>
        <w:overflowPunct w:val="0"/>
        <w:spacing w:before="173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741D">
        <w:rPr>
          <w:rFonts w:ascii="Comic Sans MS" w:hAnsi="Comic Sans MS"/>
          <w:b/>
          <w:bCs/>
          <w:color w:val="DC5754"/>
          <w:sz w:val="24"/>
          <w:szCs w:val="24"/>
        </w:rPr>
        <w:t>Но</w:t>
      </w:r>
      <w:r>
        <w:rPr>
          <w:rFonts w:ascii="Comic Sans MS" w:hAnsi="Comic Sans MS"/>
          <w:b/>
          <w:bCs/>
          <w:color w:val="DC5754"/>
          <w:sz w:val="24"/>
          <w:szCs w:val="24"/>
        </w:rPr>
        <w:t xml:space="preserve">рмальный сон для </w:t>
      </w:r>
      <w:r w:rsidRPr="0089741D">
        <w:rPr>
          <w:rFonts w:ascii="Comic Sans MS" w:hAnsi="Comic Sans MS"/>
          <w:b/>
          <w:bCs/>
          <w:color w:val="DC5754"/>
          <w:sz w:val="24"/>
          <w:szCs w:val="24"/>
        </w:rPr>
        <w:t xml:space="preserve">человека – </w:t>
      </w:r>
      <w:r>
        <w:rPr>
          <w:rFonts w:ascii="Comic Sans MS" w:hAnsi="Comic Sans MS"/>
          <w:b/>
          <w:bCs/>
          <w:color w:val="DC5754"/>
          <w:sz w:val="24"/>
          <w:szCs w:val="24"/>
        </w:rPr>
        <w:t xml:space="preserve">7-8 </w:t>
      </w:r>
      <w:r w:rsidRPr="0089741D">
        <w:rPr>
          <w:rFonts w:ascii="Comic Sans MS" w:hAnsi="Comic Sans MS"/>
          <w:b/>
          <w:bCs/>
          <w:color w:val="DC5754"/>
          <w:sz w:val="24"/>
          <w:szCs w:val="24"/>
        </w:rPr>
        <w:t>часов.</w:t>
      </w:r>
    </w:p>
    <w:p w:rsidR="0089741D" w:rsidRPr="0089741D" w:rsidRDefault="0089741D" w:rsidP="008974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89741D">
        <w:rPr>
          <w:rFonts w:ascii="Comic Sans MS" w:hAnsi="Comic Sans MS"/>
          <w:b/>
          <w:bCs/>
          <w:color w:val="1F497D" w:themeColor="text2"/>
          <w:kern w:val="24"/>
          <w:sz w:val="24"/>
          <w:szCs w:val="24"/>
        </w:rPr>
        <w:t>Если ребенок спит меньше, возникает хроническая усталость, которая приводит к снижению настроения и работоспособности. Чрезмерный сон и неактивный образ жизни приводят к понижению общего тонуса организма и увеличению веса.</w:t>
      </w:r>
    </w:p>
    <w:p w:rsidR="002A0820" w:rsidRPr="00EB385A" w:rsidRDefault="00EB385A" w:rsidP="00EB385A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85A">
        <w:rPr>
          <w:rFonts w:ascii="Comic Sans MS" w:hAnsi="Comic Sans MS"/>
          <w:b/>
          <w:bCs/>
          <w:color w:val="DC5754"/>
          <w:sz w:val="24"/>
          <w:szCs w:val="24"/>
        </w:rPr>
        <w:t>Закаливайте свой организм и организм ребенка</w:t>
      </w:r>
    </w:p>
    <w:p w:rsidR="00EB385A" w:rsidRPr="00EB385A" w:rsidRDefault="00EB385A" w:rsidP="00EB3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275590</wp:posOffset>
            </wp:positionV>
            <wp:extent cx="812165" cy="1358265"/>
            <wp:effectExtent l="133350" t="133350" r="311785" b="280035"/>
            <wp:wrapTight wrapText="bothSides">
              <wp:wrapPolygon edited="0">
                <wp:start x="4560" y="-2121"/>
                <wp:lineTo x="-2533" y="-1515"/>
                <wp:lineTo x="-3547" y="16359"/>
                <wp:lineTo x="5573" y="22721"/>
                <wp:lineTo x="10133" y="25144"/>
                <wp:lineTo x="10640" y="25750"/>
                <wp:lineTo x="21279" y="25750"/>
                <wp:lineTo x="21786" y="25144"/>
                <wp:lineTo x="25839" y="23024"/>
                <wp:lineTo x="25332" y="17874"/>
                <wp:lineTo x="27359" y="13027"/>
                <wp:lineTo x="27866" y="8180"/>
                <wp:lineTo x="28879" y="3635"/>
                <wp:lineTo x="29385" y="606"/>
                <wp:lineTo x="21786" y="-1515"/>
                <wp:lineTo x="10133" y="-2121"/>
                <wp:lineTo x="4560" y="-2121"/>
              </wp:wrapPolygon>
            </wp:wrapTight>
            <wp:docPr id="8" name="Рисунок 7" descr="860ea5f4ce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860ea5f4ce4a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358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B385A">
        <w:rPr>
          <w:rFonts w:ascii="Comic Sans MS" w:hAnsi="Comic Sans MS"/>
          <w:b/>
          <w:bCs/>
          <w:color w:val="1F497D" w:themeColor="text2"/>
          <w:kern w:val="24"/>
          <w:sz w:val="24"/>
          <w:szCs w:val="24"/>
        </w:rPr>
        <w:t xml:space="preserve">Лучше всего помогает контрастный душ – теплая и прохладная водичка. Не только полезно, </w:t>
      </w:r>
    </w:p>
    <w:p w:rsidR="00EB385A" w:rsidRPr="00EB385A" w:rsidRDefault="00EB385A" w:rsidP="00EB3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B385A">
        <w:rPr>
          <w:rFonts w:ascii="Comic Sans MS" w:hAnsi="Comic Sans MS"/>
          <w:b/>
          <w:bCs/>
          <w:color w:val="1F497D" w:themeColor="text2"/>
          <w:kern w:val="24"/>
          <w:sz w:val="24"/>
          <w:szCs w:val="24"/>
        </w:rPr>
        <w:t>но и помогает проснуться.</w:t>
      </w:r>
    </w:p>
    <w:p w:rsidR="002A0820" w:rsidRDefault="002A0820" w:rsidP="00920B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820" w:rsidRDefault="002A0820" w:rsidP="00920B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820" w:rsidRDefault="002A0820" w:rsidP="00920B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820" w:rsidRDefault="002A0820" w:rsidP="00920B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820" w:rsidRDefault="002A0820" w:rsidP="002A0820">
      <w:pPr>
        <w:pStyle w:val="a7"/>
        <w:shd w:val="clear" w:color="auto" w:fill="FFFFFF"/>
        <w:spacing w:before="251" w:beforeAutospacing="0" w:after="251" w:afterAutospacing="0" w:line="352" w:lineRule="atLeast"/>
        <w:jc w:val="both"/>
      </w:pPr>
    </w:p>
    <w:p w:rsidR="00920B6B" w:rsidRDefault="00920B6B" w:rsidP="00920B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6B" w:rsidRDefault="00920B6B" w:rsidP="00920B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6B" w:rsidRPr="00920B6B" w:rsidRDefault="00920B6B" w:rsidP="00920B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6B" w:rsidRPr="00920B6B" w:rsidRDefault="00920B6B"/>
    <w:sectPr w:rsidR="00920B6B" w:rsidRPr="00920B6B" w:rsidSect="002A0820">
      <w:pgSz w:w="16838" w:h="11906" w:orient="landscape"/>
      <w:pgMar w:top="567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69A"/>
    <w:multiLevelType w:val="hybridMultilevel"/>
    <w:tmpl w:val="D23A9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E15B6"/>
    <w:multiLevelType w:val="hybridMultilevel"/>
    <w:tmpl w:val="1D32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44206"/>
    <w:multiLevelType w:val="hybridMultilevel"/>
    <w:tmpl w:val="313C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0B6B"/>
    <w:rsid w:val="00000B1A"/>
    <w:rsid w:val="00020F12"/>
    <w:rsid w:val="000256B1"/>
    <w:rsid w:val="000257E2"/>
    <w:rsid w:val="00031110"/>
    <w:rsid w:val="00031807"/>
    <w:rsid w:val="000329A4"/>
    <w:rsid w:val="000654D7"/>
    <w:rsid w:val="00070AD0"/>
    <w:rsid w:val="000725B3"/>
    <w:rsid w:val="000728CC"/>
    <w:rsid w:val="00090067"/>
    <w:rsid w:val="000932CE"/>
    <w:rsid w:val="00096D7D"/>
    <w:rsid w:val="000A6C4D"/>
    <w:rsid w:val="000B3A16"/>
    <w:rsid w:val="000C1006"/>
    <w:rsid w:val="000D7221"/>
    <w:rsid w:val="000E04B8"/>
    <w:rsid w:val="000E5EDC"/>
    <w:rsid w:val="000F124D"/>
    <w:rsid w:val="000F19F0"/>
    <w:rsid w:val="00112851"/>
    <w:rsid w:val="00113528"/>
    <w:rsid w:val="00115C87"/>
    <w:rsid w:val="00116E4B"/>
    <w:rsid w:val="001245CC"/>
    <w:rsid w:val="00127F57"/>
    <w:rsid w:val="00133F8B"/>
    <w:rsid w:val="001360FB"/>
    <w:rsid w:val="001425F9"/>
    <w:rsid w:val="00146F9A"/>
    <w:rsid w:val="00150620"/>
    <w:rsid w:val="00155B22"/>
    <w:rsid w:val="00156B0F"/>
    <w:rsid w:val="00171E0A"/>
    <w:rsid w:val="00173654"/>
    <w:rsid w:val="00174721"/>
    <w:rsid w:val="00177ED4"/>
    <w:rsid w:val="00183B0F"/>
    <w:rsid w:val="0018793B"/>
    <w:rsid w:val="00187D65"/>
    <w:rsid w:val="00190386"/>
    <w:rsid w:val="001B3447"/>
    <w:rsid w:val="001C4447"/>
    <w:rsid w:val="001C5804"/>
    <w:rsid w:val="001D0FB9"/>
    <w:rsid w:val="001E6EAD"/>
    <w:rsid w:val="001E7623"/>
    <w:rsid w:val="0020134A"/>
    <w:rsid w:val="00231FD6"/>
    <w:rsid w:val="00256EF5"/>
    <w:rsid w:val="00257213"/>
    <w:rsid w:val="00266F4B"/>
    <w:rsid w:val="00271A4C"/>
    <w:rsid w:val="002762EE"/>
    <w:rsid w:val="00276B70"/>
    <w:rsid w:val="0028210C"/>
    <w:rsid w:val="00284C86"/>
    <w:rsid w:val="002A005F"/>
    <w:rsid w:val="002A04FB"/>
    <w:rsid w:val="002A0820"/>
    <w:rsid w:val="002A61DC"/>
    <w:rsid w:val="002D6899"/>
    <w:rsid w:val="002E1766"/>
    <w:rsid w:val="002E1D5C"/>
    <w:rsid w:val="002E40FE"/>
    <w:rsid w:val="002E68ED"/>
    <w:rsid w:val="002F33F9"/>
    <w:rsid w:val="002F4B5B"/>
    <w:rsid w:val="002F7289"/>
    <w:rsid w:val="0030743C"/>
    <w:rsid w:val="00307A9C"/>
    <w:rsid w:val="00323DCE"/>
    <w:rsid w:val="00331411"/>
    <w:rsid w:val="00342A7A"/>
    <w:rsid w:val="00342B26"/>
    <w:rsid w:val="003467C7"/>
    <w:rsid w:val="003603A2"/>
    <w:rsid w:val="00365266"/>
    <w:rsid w:val="003660E4"/>
    <w:rsid w:val="0036619F"/>
    <w:rsid w:val="003757F7"/>
    <w:rsid w:val="0038493B"/>
    <w:rsid w:val="00387E88"/>
    <w:rsid w:val="00397160"/>
    <w:rsid w:val="003977A5"/>
    <w:rsid w:val="003B39DC"/>
    <w:rsid w:val="003C4404"/>
    <w:rsid w:val="003C4DCC"/>
    <w:rsid w:val="003D2661"/>
    <w:rsid w:val="003D6934"/>
    <w:rsid w:val="003E1092"/>
    <w:rsid w:val="003E509F"/>
    <w:rsid w:val="003F6BD8"/>
    <w:rsid w:val="00412DEF"/>
    <w:rsid w:val="00423945"/>
    <w:rsid w:val="004274A5"/>
    <w:rsid w:val="004508E4"/>
    <w:rsid w:val="0045276E"/>
    <w:rsid w:val="004550AE"/>
    <w:rsid w:val="00462689"/>
    <w:rsid w:val="00471387"/>
    <w:rsid w:val="00473D7E"/>
    <w:rsid w:val="00475ED0"/>
    <w:rsid w:val="004802C6"/>
    <w:rsid w:val="004824B4"/>
    <w:rsid w:val="00482C0A"/>
    <w:rsid w:val="004A5D80"/>
    <w:rsid w:val="004B2F7B"/>
    <w:rsid w:val="004D5D2A"/>
    <w:rsid w:val="004E327F"/>
    <w:rsid w:val="004E378B"/>
    <w:rsid w:val="004F01AF"/>
    <w:rsid w:val="004F2502"/>
    <w:rsid w:val="004F3EAF"/>
    <w:rsid w:val="00501944"/>
    <w:rsid w:val="00504ED5"/>
    <w:rsid w:val="00505ACA"/>
    <w:rsid w:val="00511C01"/>
    <w:rsid w:val="00512B73"/>
    <w:rsid w:val="00526775"/>
    <w:rsid w:val="00527F55"/>
    <w:rsid w:val="00531292"/>
    <w:rsid w:val="005349AC"/>
    <w:rsid w:val="0054459B"/>
    <w:rsid w:val="00544FA2"/>
    <w:rsid w:val="00551DB3"/>
    <w:rsid w:val="00553416"/>
    <w:rsid w:val="00574558"/>
    <w:rsid w:val="00594A94"/>
    <w:rsid w:val="00597BF8"/>
    <w:rsid w:val="005A17FA"/>
    <w:rsid w:val="005A4B06"/>
    <w:rsid w:val="005A50C4"/>
    <w:rsid w:val="005B3322"/>
    <w:rsid w:val="005B3E1D"/>
    <w:rsid w:val="005B3ED1"/>
    <w:rsid w:val="005C46D1"/>
    <w:rsid w:val="005D15A2"/>
    <w:rsid w:val="005E3B38"/>
    <w:rsid w:val="005F5383"/>
    <w:rsid w:val="00617685"/>
    <w:rsid w:val="006216AE"/>
    <w:rsid w:val="00630533"/>
    <w:rsid w:val="0063390B"/>
    <w:rsid w:val="006349A5"/>
    <w:rsid w:val="00645CF0"/>
    <w:rsid w:val="00646EF9"/>
    <w:rsid w:val="00660247"/>
    <w:rsid w:val="00662598"/>
    <w:rsid w:val="00671D28"/>
    <w:rsid w:val="00674FC9"/>
    <w:rsid w:val="00677BF4"/>
    <w:rsid w:val="006A199D"/>
    <w:rsid w:val="006B19B4"/>
    <w:rsid w:val="006C3818"/>
    <w:rsid w:val="006C6E61"/>
    <w:rsid w:val="006D09AB"/>
    <w:rsid w:val="006D56D8"/>
    <w:rsid w:val="006E0EF2"/>
    <w:rsid w:val="006E301D"/>
    <w:rsid w:val="00710FF5"/>
    <w:rsid w:val="00713F33"/>
    <w:rsid w:val="00720DA4"/>
    <w:rsid w:val="00725354"/>
    <w:rsid w:val="00726642"/>
    <w:rsid w:val="00731486"/>
    <w:rsid w:val="007363FA"/>
    <w:rsid w:val="00741F65"/>
    <w:rsid w:val="007429A1"/>
    <w:rsid w:val="00744042"/>
    <w:rsid w:val="007446F2"/>
    <w:rsid w:val="00744F6E"/>
    <w:rsid w:val="00750B6F"/>
    <w:rsid w:val="0076016C"/>
    <w:rsid w:val="00760836"/>
    <w:rsid w:val="0076472C"/>
    <w:rsid w:val="00771321"/>
    <w:rsid w:val="00775C0C"/>
    <w:rsid w:val="00776E11"/>
    <w:rsid w:val="00782D3F"/>
    <w:rsid w:val="0078355E"/>
    <w:rsid w:val="00786AEC"/>
    <w:rsid w:val="00795BE1"/>
    <w:rsid w:val="007A22EA"/>
    <w:rsid w:val="007B1FED"/>
    <w:rsid w:val="007B3567"/>
    <w:rsid w:val="007B5547"/>
    <w:rsid w:val="007D5508"/>
    <w:rsid w:val="007E13C0"/>
    <w:rsid w:val="007E4EF2"/>
    <w:rsid w:val="007F02F0"/>
    <w:rsid w:val="007F3AF4"/>
    <w:rsid w:val="007F5E32"/>
    <w:rsid w:val="00802522"/>
    <w:rsid w:val="00803AB3"/>
    <w:rsid w:val="008109CA"/>
    <w:rsid w:val="00811275"/>
    <w:rsid w:val="00820867"/>
    <w:rsid w:val="00826600"/>
    <w:rsid w:val="00832FA1"/>
    <w:rsid w:val="00840BC7"/>
    <w:rsid w:val="00845D77"/>
    <w:rsid w:val="008555E2"/>
    <w:rsid w:val="00860864"/>
    <w:rsid w:val="00862E57"/>
    <w:rsid w:val="00864F0D"/>
    <w:rsid w:val="0087094A"/>
    <w:rsid w:val="0087376D"/>
    <w:rsid w:val="00876A43"/>
    <w:rsid w:val="00881B2E"/>
    <w:rsid w:val="008964E5"/>
    <w:rsid w:val="0089741D"/>
    <w:rsid w:val="008A7DAA"/>
    <w:rsid w:val="008B1D20"/>
    <w:rsid w:val="008C1036"/>
    <w:rsid w:val="008C3A03"/>
    <w:rsid w:val="008C4616"/>
    <w:rsid w:val="008D109F"/>
    <w:rsid w:val="008D55D2"/>
    <w:rsid w:val="008D567B"/>
    <w:rsid w:val="008E0511"/>
    <w:rsid w:val="008E5A5A"/>
    <w:rsid w:val="008E623C"/>
    <w:rsid w:val="008F3F8D"/>
    <w:rsid w:val="008F5CFE"/>
    <w:rsid w:val="00911257"/>
    <w:rsid w:val="009119E0"/>
    <w:rsid w:val="00911DD2"/>
    <w:rsid w:val="00911FE0"/>
    <w:rsid w:val="00920B6B"/>
    <w:rsid w:val="00924460"/>
    <w:rsid w:val="00925846"/>
    <w:rsid w:val="00927ECE"/>
    <w:rsid w:val="009331A1"/>
    <w:rsid w:val="00934130"/>
    <w:rsid w:val="00934DCE"/>
    <w:rsid w:val="0094072E"/>
    <w:rsid w:val="00960B41"/>
    <w:rsid w:val="0096100A"/>
    <w:rsid w:val="00962F1A"/>
    <w:rsid w:val="00964A95"/>
    <w:rsid w:val="009671E8"/>
    <w:rsid w:val="009679B4"/>
    <w:rsid w:val="00975589"/>
    <w:rsid w:val="00977921"/>
    <w:rsid w:val="009779C6"/>
    <w:rsid w:val="00977D3A"/>
    <w:rsid w:val="00977FC1"/>
    <w:rsid w:val="009916AD"/>
    <w:rsid w:val="009A0D0A"/>
    <w:rsid w:val="009A163F"/>
    <w:rsid w:val="009A23C2"/>
    <w:rsid w:val="009A2599"/>
    <w:rsid w:val="009A3917"/>
    <w:rsid w:val="009A5B5B"/>
    <w:rsid w:val="009C46FE"/>
    <w:rsid w:val="009C4935"/>
    <w:rsid w:val="009D277C"/>
    <w:rsid w:val="009E130D"/>
    <w:rsid w:val="009E57F4"/>
    <w:rsid w:val="00A079D8"/>
    <w:rsid w:val="00A07EDA"/>
    <w:rsid w:val="00A14601"/>
    <w:rsid w:val="00A31931"/>
    <w:rsid w:val="00A53BF3"/>
    <w:rsid w:val="00A66FA4"/>
    <w:rsid w:val="00A808C4"/>
    <w:rsid w:val="00A81E6F"/>
    <w:rsid w:val="00A95E05"/>
    <w:rsid w:val="00A97F5D"/>
    <w:rsid w:val="00AA0A4E"/>
    <w:rsid w:val="00AA2965"/>
    <w:rsid w:val="00AB1DB3"/>
    <w:rsid w:val="00AB3E09"/>
    <w:rsid w:val="00AC173F"/>
    <w:rsid w:val="00AC33CF"/>
    <w:rsid w:val="00AC3970"/>
    <w:rsid w:val="00AC4A0C"/>
    <w:rsid w:val="00AC7C79"/>
    <w:rsid w:val="00AD52AE"/>
    <w:rsid w:val="00AE1B80"/>
    <w:rsid w:val="00AF4E84"/>
    <w:rsid w:val="00B003D4"/>
    <w:rsid w:val="00B0392A"/>
    <w:rsid w:val="00B03966"/>
    <w:rsid w:val="00B04168"/>
    <w:rsid w:val="00B142A1"/>
    <w:rsid w:val="00B1633D"/>
    <w:rsid w:val="00B54C3C"/>
    <w:rsid w:val="00B56672"/>
    <w:rsid w:val="00B579E8"/>
    <w:rsid w:val="00B61E66"/>
    <w:rsid w:val="00B63E1E"/>
    <w:rsid w:val="00B72024"/>
    <w:rsid w:val="00B853A1"/>
    <w:rsid w:val="00B85731"/>
    <w:rsid w:val="00B91EA1"/>
    <w:rsid w:val="00BA4145"/>
    <w:rsid w:val="00BB4A5C"/>
    <w:rsid w:val="00BB7AC4"/>
    <w:rsid w:val="00BC3A9B"/>
    <w:rsid w:val="00BC68CC"/>
    <w:rsid w:val="00BD0B2F"/>
    <w:rsid w:val="00BD5FD8"/>
    <w:rsid w:val="00BD6706"/>
    <w:rsid w:val="00BE4515"/>
    <w:rsid w:val="00BE5B78"/>
    <w:rsid w:val="00BE7066"/>
    <w:rsid w:val="00C06D39"/>
    <w:rsid w:val="00C1333F"/>
    <w:rsid w:val="00C17546"/>
    <w:rsid w:val="00C23BDD"/>
    <w:rsid w:val="00C26B93"/>
    <w:rsid w:val="00C358F1"/>
    <w:rsid w:val="00C41413"/>
    <w:rsid w:val="00C415C9"/>
    <w:rsid w:val="00C4273D"/>
    <w:rsid w:val="00C52360"/>
    <w:rsid w:val="00C5477F"/>
    <w:rsid w:val="00C551B4"/>
    <w:rsid w:val="00C67536"/>
    <w:rsid w:val="00C86930"/>
    <w:rsid w:val="00C90D9D"/>
    <w:rsid w:val="00C94F7A"/>
    <w:rsid w:val="00C9694D"/>
    <w:rsid w:val="00CB63BA"/>
    <w:rsid w:val="00CD0353"/>
    <w:rsid w:val="00CD1123"/>
    <w:rsid w:val="00CE0EBC"/>
    <w:rsid w:val="00CE185B"/>
    <w:rsid w:val="00CE2B5B"/>
    <w:rsid w:val="00CE45A6"/>
    <w:rsid w:val="00CE6955"/>
    <w:rsid w:val="00CF2350"/>
    <w:rsid w:val="00D04868"/>
    <w:rsid w:val="00D069E4"/>
    <w:rsid w:val="00D149BF"/>
    <w:rsid w:val="00D16392"/>
    <w:rsid w:val="00D17068"/>
    <w:rsid w:val="00D26699"/>
    <w:rsid w:val="00D30580"/>
    <w:rsid w:val="00D33714"/>
    <w:rsid w:val="00D33858"/>
    <w:rsid w:val="00D50F8B"/>
    <w:rsid w:val="00D51659"/>
    <w:rsid w:val="00D609DF"/>
    <w:rsid w:val="00D70561"/>
    <w:rsid w:val="00D720D6"/>
    <w:rsid w:val="00D73A63"/>
    <w:rsid w:val="00D74516"/>
    <w:rsid w:val="00D84E8C"/>
    <w:rsid w:val="00D93FAA"/>
    <w:rsid w:val="00D95760"/>
    <w:rsid w:val="00D96A66"/>
    <w:rsid w:val="00DA1A73"/>
    <w:rsid w:val="00DB2A0F"/>
    <w:rsid w:val="00DB520B"/>
    <w:rsid w:val="00DB6502"/>
    <w:rsid w:val="00DC5778"/>
    <w:rsid w:val="00DD1807"/>
    <w:rsid w:val="00DD65F4"/>
    <w:rsid w:val="00E0100F"/>
    <w:rsid w:val="00E17F3A"/>
    <w:rsid w:val="00E22A25"/>
    <w:rsid w:val="00E25D58"/>
    <w:rsid w:val="00E30D18"/>
    <w:rsid w:val="00E33E5D"/>
    <w:rsid w:val="00E37F8B"/>
    <w:rsid w:val="00E44140"/>
    <w:rsid w:val="00E4636B"/>
    <w:rsid w:val="00E4668C"/>
    <w:rsid w:val="00E52DE8"/>
    <w:rsid w:val="00E65115"/>
    <w:rsid w:val="00E7226F"/>
    <w:rsid w:val="00E777C3"/>
    <w:rsid w:val="00E93F10"/>
    <w:rsid w:val="00E95730"/>
    <w:rsid w:val="00EA528A"/>
    <w:rsid w:val="00EB385A"/>
    <w:rsid w:val="00EB5E09"/>
    <w:rsid w:val="00EC3735"/>
    <w:rsid w:val="00ED26EE"/>
    <w:rsid w:val="00ED3F6F"/>
    <w:rsid w:val="00EE494F"/>
    <w:rsid w:val="00EE6C06"/>
    <w:rsid w:val="00EF4C0B"/>
    <w:rsid w:val="00EF4D5D"/>
    <w:rsid w:val="00F01BB0"/>
    <w:rsid w:val="00F02643"/>
    <w:rsid w:val="00F04EFD"/>
    <w:rsid w:val="00F14570"/>
    <w:rsid w:val="00F17F84"/>
    <w:rsid w:val="00F201F2"/>
    <w:rsid w:val="00F21567"/>
    <w:rsid w:val="00F26C05"/>
    <w:rsid w:val="00F30983"/>
    <w:rsid w:val="00F36259"/>
    <w:rsid w:val="00F44989"/>
    <w:rsid w:val="00F53F89"/>
    <w:rsid w:val="00F55AF4"/>
    <w:rsid w:val="00F64FAA"/>
    <w:rsid w:val="00F70B47"/>
    <w:rsid w:val="00F77648"/>
    <w:rsid w:val="00F83966"/>
    <w:rsid w:val="00F87F5F"/>
    <w:rsid w:val="00F90DC0"/>
    <w:rsid w:val="00F9213F"/>
    <w:rsid w:val="00F924E0"/>
    <w:rsid w:val="00F96E60"/>
    <w:rsid w:val="00FA4489"/>
    <w:rsid w:val="00FA7A12"/>
    <w:rsid w:val="00FB4A9E"/>
    <w:rsid w:val="00FC5850"/>
    <w:rsid w:val="00FD0E7A"/>
    <w:rsid w:val="00FD1379"/>
    <w:rsid w:val="00FE154B"/>
    <w:rsid w:val="00FE35DA"/>
    <w:rsid w:val="00FF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6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20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B6B"/>
    <w:pPr>
      <w:ind w:left="720"/>
      <w:contextualSpacing/>
    </w:pPr>
  </w:style>
  <w:style w:type="paragraph" w:customStyle="1" w:styleId="Default">
    <w:name w:val="Default"/>
    <w:rsid w:val="00920B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6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92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20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2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</cp:lastModifiedBy>
  <cp:revision>10</cp:revision>
  <cp:lastPrinted>2022-09-26T15:00:00Z</cp:lastPrinted>
  <dcterms:created xsi:type="dcterms:W3CDTF">2022-09-21T12:32:00Z</dcterms:created>
  <dcterms:modified xsi:type="dcterms:W3CDTF">2025-02-26T11:34:00Z</dcterms:modified>
</cp:coreProperties>
</file>